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ПРАКТИКА ДЛЯ ЗАДАНИЯ 6 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ОГЭ по русскому языку 2024: орфографический анализ (верное объяснение написания выделенного слова)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Орфографический анализ: задания из ОБЗ ФИПИ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РАСХОДНЫЙ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(материал) – на конце приставки перед буквой, обозначающей глухой согласный звук, пишется буква С.</w:t>
      </w:r>
    </w:p>
    <w:p w:rsidR="000F1796" w:rsidRPr="000F1796" w:rsidRDefault="000F1796" w:rsidP="000F1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НОЧНОЙ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 – в сочетании ЧН буква Ь не пишется.</w:t>
      </w:r>
    </w:p>
    <w:p w:rsidR="000F1796" w:rsidRPr="000F1796" w:rsidRDefault="000F1796" w:rsidP="000F1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СКАКАТЬ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 – написание безударной чередующейся гласной в корне зависит от суффикса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-А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-.</w:t>
      </w:r>
    </w:p>
    <w:p w:rsidR="000F1796" w:rsidRPr="000F1796" w:rsidRDefault="000F1796" w:rsidP="000F1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РАЗВЕЯННЫЙ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написание гласной Я перед НН зависит от принадлежности к спряжению глагола.</w:t>
      </w:r>
    </w:p>
    <w:p w:rsidR="000F1796" w:rsidRPr="000F1796" w:rsidRDefault="000F1796" w:rsidP="000F1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НЕДОРОГОЕ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 (изделие) – имя прилагательное пишется с НЕ слитно, потому что его можно заменить синонимом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без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НЕ.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БЛЕСТИТ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написание безударной чередующейся гласной в корне зависит от последующих согласных.</w:t>
      </w:r>
    </w:p>
    <w:p w:rsidR="000F1796" w:rsidRPr="000F1796" w:rsidRDefault="000F1796" w:rsidP="000F17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 ТЕЧЕНИЕ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(суток) – на конце производного предлога пишется буква Е.</w:t>
      </w:r>
    </w:p>
    <w:p w:rsidR="000F1796" w:rsidRPr="000F1796" w:rsidRDefault="000F1796" w:rsidP="000F17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sz w:val="20"/>
          <w:szCs w:val="20"/>
        </w:rPr>
        <w:t>(тема) </w:t>
      </w: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УСВОЕНА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в суффиксе краткого страдательного причастия прошедшего времени пишется одна буква Н.</w:t>
      </w:r>
    </w:p>
    <w:p w:rsidR="000F1796" w:rsidRPr="000F1796" w:rsidRDefault="000F1796" w:rsidP="000F17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ПРИДУМАТЬ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написание приставки определяется её значением – расположение вблизи.</w:t>
      </w:r>
    </w:p>
    <w:p w:rsidR="000F1796" w:rsidRPr="000F1796" w:rsidRDefault="000F1796" w:rsidP="000F17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СБЕРЕЧЬ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на конце глагола в повелительном наклонении после шипящих пишется буква Ь.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3.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sz w:val="20"/>
          <w:szCs w:val="20"/>
        </w:rPr>
        <w:t>(знания) </w:t>
      </w: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УСВОЕНЫ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в суффиксе краткого страдательного причастия прошедшего времени пишется одна буква Н.</w:t>
      </w:r>
    </w:p>
    <w:p w:rsidR="000F1796" w:rsidRPr="000F1796" w:rsidRDefault="000F1796" w:rsidP="000F17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ГОРЯЧО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(благодарить) – в окончании наречий после шипящих под ударением пишется буква О.</w:t>
      </w:r>
    </w:p>
    <w:p w:rsidR="000F1796" w:rsidRPr="000F1796" w:rsidRDefault="000F1796" w:rsidP="000F17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УКРОЩАТЬ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(животных) – в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корне слова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пишется непроверяемая гласная.</w:t>
      </w:r>
    </w:p>
    <w:p w:rsidR="000F1796" w:rsidRPr="000F1796" w:rsidRDefault="000F1796" w:rsidP="000F17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НЕНАСТНЫЙ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 – непроизносимый согласный в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корне слова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проверяется словом ненастье, в котором он слышится отчётливо.</w:t>
      </w:r>
    </w:p>
    <w:p w:rsidR="000F1796" w:rsidRPr="000F1796" w:rsidRDefault="000F1796" w:rsidP="000F17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БЕЗЫМЯННЫЙ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после русской приставки, оканчивающейся на согласный, пишется буква Ы.</w:t>
      </w:r>
      <w:proofErr w:type="gramEnd"/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4.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ОТДАТЬ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 конце приставки перед буквой, обозначающей глухой согласный звук, пишется буква Т.</w:t>
      </w:r>
    </w:p>
    <w:p w:rsidR="000F1796" w:rsidRPr="000F1796" w:rsidRDefault="000F1796" w:rsidP="000F17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ПРИМЕРЯТЬ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(платье) – написание безударной гласной в корне проверяется подбором однокоренного слова, в котором проверяемый гласный находится в ударном слоге.</w:t>
      </w:r>
    </w:p>
    <w:p w:rsidR="000F1796" w:rsidRPr="000F1796" w:rsidRDefault="000F1796" w:rsidP="000F17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ПОДДЕРЖАННЫЙ</w:t>
      </w:r>
      <w:proofErr w:type="gramEnd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(друзьями) – в имени прилагательном, образованном от глагола несовершенного вида, пишется НН.</w:t>
      </w:r>
    </w:p>
    <w:p w:rsidR="000F1796" w:rsidRPr="000F1796" w:rsidRDefault="000F1796" w:rsidP="000F17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МОРЕХОДНЫЙ</w:t>
      </w:r>
      <w:proofErr w:type="gramEnd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сложном слове после мягкого согласного пишется соединительная гласная Е.</w:t>
      </w:r>
    </w:p>
    <w:p w:rsidR="000F1796" w:rsidRPr="000F1796" w:rsidRDefault="000F1796" w:rsidP="000F17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НЕВЗРАЧНЫЙ</w:t>
      </w:r>
      <w:proofErr w:type="gramEnd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НЕ пишется слитно с именем прилагательным, которое не употребляется без НЕ.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5.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ПРИТОРМОЗИТЬ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написание приставки определяется её значением – присоединение.</w:t>
      </w:r>
    </w:p>
    <w:p w:rsidR="000F1796" w:rsidRPr="000F1796" w:rsidRDefault="000F1796" w:rsidP="000F17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ЛЬНЯНОЙ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в суффиксе прилагательного, образованного от основы имени существительного с помощью суффикса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-Я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Н-, пишется одна буква Н.</w:t>
      </w:r>
    </w:p>
    <w:p w:rsidR="000F1796" w:rsidRPr="000F1796" w:rsidRDefault="000F1796" w:rsidP="000F17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АКВАРИУМЕ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в форме дательного падежа единственного числа имени существительного 2-го склонения пишется окончание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-Е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1796" w:rsidRPr="000F1796" w:rsidRDefault="000F1796" w:rsidP="000F17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НЕ С КЕМ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НЕ с притяжательными местоимениями пишется раздельно.</w:t>
      </w:r>
    </w:p>
    <w:p w:rsidR="000F1796" w:rsidRPr="000F1796" w:rsidRDefault="000F1796" w:rsidP="000F17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БЕСШУМНЫЙ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 конце приставки перед буквой, обозначающей глухой согласный, пишется буква С.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6.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ПО-ПРЕЖНЕМУ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(тепло) – написание наречия через дефис определяется наличием приставки П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О-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и суффикса -ЕМУ.</w:t>
      </w:r>
    </w:p>
    <w:p w:rsidR="000F1796" w:rsidRPr="000F1796" w:rsidRDefault="000F1796" w:rsidP="000F179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ПОТЕРЯТЬ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написание безударной чередующейся гласной в корне определяется наличием суффикса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-А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-.</w:t>
      </w:r>
    </w:p>
    <w:p w:rsidR="000F1796" w:rsidRPr="000F1796" w:rsidRDefault="000F1796" w:rsidP="000F179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НЕ ГОТОВ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частица НЕ с глаголом пишется раздельно.</w:t>
      </w:r>
    </w:p>
    <w:p w:rsidR="000F1796" w:rsidRPr="000F1796" w:rsidRDefault="000F1796" w:rsidP="000F179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БЕЗВИННЫЙ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в имени прилагательном, образованном от имени существительного с основой на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-Н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с помощью суффикса -Н-, пишется НН.</w:t>
      </w:r>
    </w:p>
    <w:p w:rsidR="000F1796" w:rsidRPr="000F1796" w:rsidRDefault="000F1796" w:rsidP="000F179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ПРИОСТАНОВИТЬ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(работу) – написание приставки определяется её значением – расположение вблизи.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7.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ИСПЕЧЬ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 конце неопределённой формы глагола после шипящих пишется буква Ь.</w:t>
      </w:r>
    </w:p>
    <w:p w:rsidR="000F1796" w:rsidRPr="000F1796" w:rsidRDefault="000F1796" w:rsidP="000F179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ЧЬИ-ТО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(следы) – буква Ь обозначает мягкость предыдущего согласного.</w:t>
      </w:r>
    </w:p>
    <w:p w:rsidR="000F1796" w:rsidRPr="000F1796" w:rsidRDefault="000F1796" w:rsidP="000F179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ИЗВЕСТНЫЙ</w:t>
      </w:r>
      <w:proofErr w:type="gramEnd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непроизносимая согласная в корне слова проверяется словом известен.</w:t>
      </w:r>
    </w:p>
    <w:p w:rsidR="000F1796" w:rsidRPr="000F1796" w:rsidRDefault="000F1796" w:rsidP="000F179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ДОСРОЧНО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наречии написание суффикса зависит от ударения.</w:t>
      </w:r>
    </w:p>
    <w:p w:rsidR="000F1796" w:rsidRPr="000F1796" w:rsidRDefault="000F1796" w:rsidP="000F179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ПРЕГРАЖДАТЬ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написание приставки определяется её значением, близким к слову очень.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8.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ЗАГОРАТЬ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написание безударной чередующейся гласной в корне определяется наличием суффикса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-А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-.</w:t>
      </w:r>
    </w:p>
    <w:p w:rsidR="000F1796" w:rsidRPr="000F1796" w:rsidRDefault="000F1796" w:rsidP="000F17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НОЧЬЮ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(уехать) – в наречии буква Ь указывает на мягкость предшествующего согласного.</w:t>
      </w:r>
    </w:p>
    <w:p w:rsidR="000F1796" w:rsidRPr="000F1796" w:rsidRDefault="000F1796" w:rsidP="000F17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РАРИТЕТ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в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корне слова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пишутся непроверяемые безударные гласные.</w:t>
      </w:r>
    </w:p>
    <w:p w:rsidR="000F1796" w:rsidRPr="000F1796" w:rsidRDefault="000F1796" w:rsidP="000F17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ЛЕЛЕЮТ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(ребёнка) – в форме настоящего времени 3-го лица множественного числа глагола I спряжения пишется окончание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-Ю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Т.</w:t>
      </w:r>
    </w:p>
    <w:p w:rsidR="000F1796" w:rsidRPr="000F1796" w:rsidRDefault="000F1796" w:rsidP="000F17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КАЛАЧОМ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суффиксе имени существительного после шипящего под ударением пишется буква О.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9.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РАЗРЕЖЬТЕ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(торт) – в форме повелительного наклонения глагола после шипящих пишется буква Ь.</w:t>
      </w:r>
    </w:p>
    <w:p w:rsidR="000F1796" w:rsidRPr="000F1796" w:rsidRDefault="000F1796" w:rsidP="000F179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БЕСЦЕЛЬНЫЙ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 конце приставки перед буквой, обозначающей звонкий согласный звук, пишется буква С.</w:t>
      </w:r>
    </w:p>
    <w:p w:rsidR="000F1796" w:rsidRPr="000F1796" w:rsidRDefault="000F1796" w:rsidP="000F179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ПРИЛАГАТЕЛЬНОЕ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написание безударной чередующейся гласной в корне проверяется подбором однокоренного слова, в котором этот гласный звук находится в ударном слоге.</w:t>
      </w:r>
    </w:p>
    <w:p w:rsidR="000F1796" w:rsidRPr="000F1796" w:rsidRDefault="000F1796" w:rsidP="000F179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НЕ ВЫУЧЕНЫ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(уроки) – частица НЕ с деепричастием пишется раздельно.</w:t>
      </w:r>
    </w:p>
    <w:p w:rsidR="000F1796" w:rsidRPr="000F1796" w:rsidRDefault="000F1796" w:rsidP="000F179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ИСПУГАННАЯ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(птица) – в полном страдательном причастии прошедшего времени совершенного вида пишется НН.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10.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ВСТРЕЧЕННЫЙ</w:t>
      </w:r>
      <w:proofErr w:type="gramEnd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полном страдательном причастии прошедшего времени совершенного вида пишется НН.</w:t>
      </w:r>
    </w:p>
    <w:p w:rsidR="000F1796" w:rsidRPr="000F1796" w:rsidRDefault="000F1796" w:rsidP="000F179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ПРИПОДНЯТЬ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написание приставки определяется её значением – неполнота действия.</w:t>
      </w:r>
    </w:p>
    <w:p w:rsidR="000F1796" w:rsidRPr="000F1796" w:rsidRDefault="000F1796" w:rsidP="000F179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ВЬЮГА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буква Ь обозначает мягкость предшествующего согласного.</w:t>
      </w:r>
    </w:p>
    <w:p w:rsidR="000F1796" w:rsidRPr="000F1796" w:rsidRDefault="000F1796" w:rsidP="000F179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ВОСХИЩАТЬСЯ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 конце приставки перед буквой, обозначающей звонкий согласный, пишется буква С.</w:t>
      </w:r>
    </w:p>
    <w:p w:rsidR="000F1796" w:rsidRPr="000F1796" w:rsidRDefault="000F1796" w:rsidP="000F179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СОРОКАЛЕТНИЙ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 – сложное имя числительное пишется слитно.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11.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ЗАПИРАТЬ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(на замок) – написание безударной гласной в корне проверяется подбором однокоренного слова, в котором гласный звук находится под ударением.</w:t>
      </w:r>
    </w:p>
    <w:p w:rsidR="000F1796" w:rsidRPr="000F1796" w:rsidRDefault="000F1796" w:rsidP="000F179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ПРЕГРАДА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написание приставки определяется её значением, близким к значению приставки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пере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-.</w:t>
      </w:r>
    </w:p>
    <w:p w:rsidR="000F1796" w:rsidRPr="000F1796" w:rsidRDefault="000F1796" w:rsidP="000F179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КАМЫШ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имени существительном 3-го склонения после шипящих не пишется буква Ь.</w:t>
      </w:r>
    </w:p>
    <w:p w:rsidR="000F1796" w:rsidRPr="000F1796" w:rsidRDefault="000F1796" w:rsidP="000F179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ТАЮЩИЙ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(лёд) – в действительном причастии настоящего времени, образованном от основы глагола I спряжения, пишется суффикс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-Ю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Щ-.</w:t>
      </w:r>
    </w:p>
    <w:p w:rsidR="000F1796" w:rsidRPr="000F1796" w:rsidRDefault="000F1796" w:rsidP="000F179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ВЫНЕСИТЕ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(обязательно) – в окончании глагола I спряжения в форме 2-го лица множественного числа пишется окончание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-И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ТЕ.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12.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НЕНАВИДЯЩИЙ</w:t>
      </w:r>
      <w:proofErr w:type="gramEnd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суффиксе действительного причастия настоящего времени, образованного от глагола II спряжения, пишется буква Я.</w:t>
      </w:r>
    </w:p>
    <w:p w:rsidR="000F1796" w:rsidRPr="000F1796" w:rsidRDefault="000F1796" w:rsidP="000F179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НЕКОТОРЫЙ</w:t>
      </w:r>
      <w:proofErr w:type="gramEnd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неопределённом местоимении без ударения пишется приставка НЕ-.</w:t>
      </w:r>
    </w:p>
    <w:p w:rsidR="000F1796" w:rsidRPr="000F1796" w:rsidRDefault="000F1796" w:rsidP="000F179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НЕУДАЧНЫЙ</w:t>
      </w:r>
      <w:proofErr w:type="gramEnd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имя прилагательное пишется с НЕ слитно, потому что слово не употребляется без НЕ.</w:t>
      </w:r>
    </w:p>
    <w:p w:rsidR="000F1796" w:rsidRPr="000F1796" w:rsidRDefault="000F1796" w:rsidP="000F179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ПОЛ-ЛИСТА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 – пишется через дефис, потому что после пол - стоит буква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1796" w:rsidRPr="000F1796" w:rsidRDefault="000F1796" w:rsidP="000F179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СКОШЕННЫЙ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(луг) – в полном страдательном причастии прошедшего времени совершенного вида пишется НН.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13.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ПРОГЛОТИТЬ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в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корне слова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пишется непроверяемая безударная гласная.</w:t>
      </w:r>
    </w:p>
    <w:p w:rsidR="000F1796" w:rsidRPr="000F1796" w:rsidRDefault="000F1796" w:rsidP="000F179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НЕ РАЗРАБОТАН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 (вопрос) – краткое страдательное причастие прошедшего времени с частицей НЕ пишется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раздельно.</w:t>
      </w:r>
    </w:p>
    <w:p w:rsidR="000F1796" w:rsidRPr="000F1796" w:rsidRDefault="000F1796" w:rsidP="000F179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РАСТАЯВШИЙ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(лёд) – правописание гласной в суффиксе действительного причастия прошедшего времени зависит от принадлежности к спряжению глагола.</w:t>
      </w:r>
    </w:p>
    <w:p w:rsidR="000F1796" w:rsidRPr="000F1796" w:rsidRDefault="000F1796" w:rsidP="000F179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ВСКРИКНУТЬ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 конце приставки перед буквой, обозначающей глухой согласный звук, пишется буква С.</w:t>
      </w:r>
    </w:p>
    <w:p w:rsidR="000F1796" w:rsidRPr="000F1796" w:rsidRDefault="000F1796" w:rsidP="000F179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КАМЕННЫЙ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в имени прилагательном, образованном с помощью суффикса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-Е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НН-, пишется НН.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14.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ПЕСЧАНЫЙ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в имени прилагательном, образованном с помощью суффикса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-А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Н-, пишется одна буква Н.</w:t>
      </w:r>
    </w:p>
    <w:p w:rsidR="000F1796" w:rsidRPr="000F1796" w:rsidRDefault="000F1796" w:rsidP="000F179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СТЕРПЕТЬ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 конце приставки перед буквой, обозначающей глухой согласный звук, пишется буква С.</w:t>
      </w:r>
    </w:p>
    <w:p w:rsidR="000F1796" w:rsidRPr="000F1796" w:rsidRDefault="000F1796" w:rsidP="000F179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ЛОГОТИП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написание безударной чередующейся гласной в корне проверяется подбором однокоренного слова, в котором гласный звук находится под ударением.</w:t>
      </w:r>
    </w:p>
    <w:p w:rsidR="000F1796" w:rsidRPr="000F1796" w:rsidRDefault="000F1796" w:rsidP="000F179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НЕ ЗАПОЛНЕНЫ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(страницы) – частица НЕ с кратким страдательным причастием прошедшего времени пишется раздельно.</w:t>
      </w:r>
    </w:p>
    <w:p w:rsidR="000F1796" w:rsidRPr="000F1796" w:rsidRDefault="000F1796" w:rsidP="000F179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ОТТАЯВШИЙ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перед суффиксом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-В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Ш- действительного причастия прошедшего времени пишется та же буква, что перед -ТЬ в неопределённой форме глагола, от которого оно образовано.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15.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КРЕПКО-НАКРЕПКО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(усвоить) – наречие, пишется через дефис, потому что образовано сложением основ с одним и тем же корнем.</w:t>
      </w:r>
    </w:p>
    <w:p w:rsidR="000F1796" w:rsidRPr="000F1796" w:rsidRDefault="000F1796" w:rsidP="000F179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ВСПОМИНАТЬ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написание безударной чередующейся гласной в корне зависит от лексического значения слова.</w:t>
      </w:r>
    </w:p>
    <w:p w:rsidR="000F1796" w:rsidRPr="000F1796" w:rsidRDefault="000F1796" w:rsidP="000F179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ПУТАНЫЙ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(ответ) – в суффиксе имени прилагательного, образованного с помощью суффикса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-А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Н-, пишется одна буква Н.</w:t>
      </w:r>
    </w:p>
    <w:p w:rsidR="000F1796" w:rsidRPr="000F1796" w:rsidRDefault="000F1796" w:rsidP="000F179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МЕДЛЕННО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(произнести) – в наречии на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-о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пишется столько букв Н, сколько и в слове, от которого оно образовано.</w:t>
      </w:r>
    </w:p>
    <w:p w:rsidR="000F1796" w:rsidRPr="000F1796" w:rsidRDefault="000F1796" w:rsidP="000F179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МОЛОДЦЕВАТЫЙ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(вид) – в суффиксе имени прилагательного после мягкого согласного пишется буква Е.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Вариант 16.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СЛЫШАЩИЙ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написание гласной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в суффиксе действительного причастия настоящего времени определяется принадлежностью ко II спряжению глагола, от основы которого образовано это причастие.</w:t>
      </w:r>
    </w:p>
    <w:p w:rsidR="000F1796" w:rsidRPr="000F1796" w:rsidRDefault="000F1796" w:rsidP="000F179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 </w:t>
      </w: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ПРИСПОСОБЛЕНЫ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 (к труду) – частица НЕ с кратким страдательным причастием пишется раздельно.</w:t>
      </w:r>
    </w:p>
    <w:p w:rsidR="000F1796" w:rsidRPr="000F1796" w:rsidRDefault="000F1796" w:rsidP="000F179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СЕЛЬСКОХОЗЯЙСТВЕННЫЙ</w:t>
      </w:r>
      <w:proofErr w:type="gramEnd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сложное имя прилагательное, образованное на основе подчинительного словосочетания, пишется слитно.</w:t>
      </w:r>
    </w:p>
    <w:p w:rsidR="000F1796" w:rsidRPr="000F1796" w:rsidRDefault="000F1796" w:rsidP="000F179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БРОШЬ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буква Ь обозначает мягкость предыдущего согласного.</w:t>
      </w:r>
    </w:p>
    <w:p w:rsidR="000F1796" w:rsidRPr="000F1796" w:rsidRDefault="000F1796" w:rsidP="000F179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КАРАВАЙ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правописание безударных гласных в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корне слова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проверяется подбором однокоренных слов, в которых гласный звук находится под ударением.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17.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ОБОЗНАЧЬ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(направление) – буква Ь обозначает мягкость предшествующего согласного.</w:t>
      </w:r>
    </w:p>
    <w:p w:rsidR="000F1796" w:rsidRPr="000F1796" w:rsidRDefault="000F1796" w:rsidP="000F179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НЕМЕЦКИЙ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(станок) – в относительном имени прилагательном, образованном от существительного с основой на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-Ц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, пишется суффикс -К-.</w:t>
      </w:r>
    </w:p>
    <w:p w:rsidR="000F1796" w:rsidRPr="000F1796" w:rsidRDefault="000F1796" w:rsidP="000F179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ОЧАРОВАНИЕ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 – в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корне слова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пишется непроверяемая безударная гласная.</w:t>
      </w:r>
    </w:p>
    <w:p w:rsidR="000F1796" w:rsidRPr="000F1796" w:rsidRDefault="000F1796" w:rsidP="000F179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ЦЫПЛЁНОК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в корне слова написание буквы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после Ц не определяется правилом (является исключением).</w:t>
      </w:r>
    </w:p>
    <w:p w:rsidR="000F1796" w:rsidRPr="000F1796" w:rsidRDefault="000F1796" w:rsidP="000F179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sz w:val="20"/>
          <w:szCs w:val="20"/>
        </w:rPr>
        <w:t>(дверь) </w:t>
      </w: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НЕ ЗАКРЫТА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частица НЕ с деепричастием пишется раздельно.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18.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ПРЕУСПЕВАТЬ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написание приставки определяется её значением, близким к значению приставки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пере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-.</w:t>
      </w:r>
    </w:p>
    <w:p w:rsidR="000F1796" w:rsidRPr="000F1796" w:rsidRDefault="000F1796" w:rsidP="000F179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РАСТАЯТЬ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в корне слова с чередующейся гласной перед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-С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Т пишется буква А.</w:t>
      </w:r>
    </w:p>
    <w:p w:rsidR="000F1796" w:rsidRPr="000F1796" w:rsidRDefault="000F1796" w:rsidP="000F179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БЛИЗКИЙ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в качественном имени прилагательном, имеющем краткую форму, пишется суффикс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-К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-.</w:t>
      </w:r>
    </w:p>
    <w:p w:rsidR="000F1796" w:rsidRPr="000F1796" w:rsidRDefault="000F1796" w:rsidP="000F179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БЕЗВРЕДНЫЙ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 конце приставки перед буквой, обозначающей глухой согласный, пишется буква З.</w:t>
      </w:r>
    </w:p>
    <w:p w:rsidR="000F1796" w:rsidRPr="000F1796" w:rsidRDefault="000F1796" w:rsidP="000F179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ЛЫЖНИЦЫ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в окончании имени существительного после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Ц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пишется буква Ы.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19.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РАСЦАРАПАТЬ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 конце приставки перед буквой, обозначающей звонкий согласный звук, пишется буква С.</w:t>
      </w:r>
    </w:p>
    <w:p w:rsidR="000F1796" w:rsidRPr="000F1796" w:rsidRDefault="000F1796" w:rsidP="000F179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РАСКЛЕИВШИЙ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написание гласной перед суффиксом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0F1796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ш</w:t>
      </w:r>
      <w:proofErr w:type="spellEnd"/>
      <w:r w:rsidRPr="000F1796">
        <w:rPr>
          <w:rFonts w:ascii="Times New Roman" w:eastAsia="Times New Roman" w:hAnsi="Times New Roman" w:cs="Times New Roman"/>
          <w:sz w:val="20"/>
          <w:szCs w:val="20"/>
        </w:rPr>
        <w:t>- действительного причастия прошедшего времени зависит от принадлежности к спряжению глагола.</w:t>
      </w:r>
    </w:p>
    <w:p w:rsidR="000F1796" w:rsidRPr="000F1796" w:rsidRDefault="000F1796" w:rsidP="000F179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ПОДЫТОЖИТЬ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после русскоязычной приставки, оканчивающейся на согласный, пишется буква Ы.</w:t>
      </w:r>
    </w:p>
    <w:p w:rsidR="000F1796" w:rsidRPr="000F1796" w:rsidRDefault="000F1796" w:rsidP="000F179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НЕСМЫШЛЁНЫШ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слово не употребляется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без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НЕ, поэтому пишется слитно.</w:t>
      </w:r>
    </w:p>
    <w:p w:rsidR="000F1796" w:rsidRPr="000F1796" w:rsidRDefault="000F1796" w:rsidP="000F179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sz w:val="20"/>
          <w:szCs w:val="20"/>
        </w:rPr>
        <w:t>(выпускники) </w:t>
      </w: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УЧИЛИЩ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форме родительного падежа множественного числа имени существительного 1-го склонения после шипящего буква Ь не пишется.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20.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ПРЕГРАДА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выбор приставки определяется её значением, близким к значению слова очень.</w:t>
      </w:r>
    </w:p>
    <w:p w:rsidR="000F1796" w:rsidRPr="000F1796" w:rsidRDefault="000F1796" w:rsidP="000F179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ВИДЯЩИЙ</w:t>
      </w:r>
      <w:proofErr w:type="gramEnd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(перспективу) – правописание гласной в суффиксе действительного причастия настоящего времени определяется принадлежностью к спряжению глагола, от основы которого это причастие образовано.</w:t>
      </w:r>
    </w:p>
    <w:p w:rsidR="000F1796" w:rsidRPr="000F1796" w:rsidRDefault="000F1796" w:rsidP="000F179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КАНАТОХОДЕЦ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сложном слове после мягкого согласного пишется соединительная гласная О.</w:t>
      </w:r>
    </w:p>
    <w:p w:rsidR="000F1796" w:rsidRPr="000F1796" w:rsidRDefault="000F1796" w:rsidP="000F179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ПРИМИРЯТЬ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(друзей) – написание безударной гласной в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корне слова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проверяется подбором однокоренного слова, в котором этот гласный звук находится в ударном слоге.</w:t>
      </w:r>
    </w:p>
    <w:p w:rsidR="000F1796" w:rsidRPr="000F1796" w:rsidRDefault="000F1796" w:rsidP="000F179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sz w:val="20"/>
          <w:szCs w:val="20"/>
        </w:rPr>
        <w:t>(возле) </w:t>
      </w: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РОЩ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форме родительного падежа множественного числа имени существительного 2-го склонения после шипящего буква Ь не пишется.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21.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ЗАГОРЕЛЫЙ</w:t>
      </w:r>
      <w:proofErr w:type="gramEnd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корне слова с чередующейся гласной без ударения пишется буква О.</w:t>
      </w:r>
    </w:p>
    <w:p w:rsidR="000F1796" w:rsidRPr="000F1796" w:rsidRDefault="000F1796" w:rsidP="000F179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КУНИЦЫНА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(нора) – в суффиксе имени прилагательного после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Ц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пишется буква Ы.</w:t>
      </w:r>
    </w:p>
    <w:p w:rsidR="000F1796" w:rsidRPr="000F1796" w:rsidRDefault="000F1796" w:rsidP="000F179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ЗАПЕЧЁННЫЙ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(картофель) – в суффиксе страдательного причастия прошедшего времени после шипящих под ударением пишется буква Ё.</w:t>
      </w:r>
    </w:p>
    <w:p w:rsidR="000F1796" w:rsidRPr="000F1796" w:rsidRDefault="000F1796" w:rsidP="000F179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БЛЕСТЯЩИЙ</w:t>
      </w:r>
      <w:proofErr w:type="gramEnd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написание безударной чередующейся гласной в корне слова определяется сочетанием последующих согласных СТ.</w:t>
      </w:r>
    </w:p>
    <w:p w:rsidR="000F1796" w:rsidRPr="000F1796" w:rsidRDefault="000F1796" w:rsidP="000F179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НЕ БОЯСЬ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частица НЕ с наречием пишется раздельно.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22.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sz w:val="20"/>
          <w:szCs w:val="20"/>
        </w:rPr>
        <w:t>(далеко) </w:t>
      </w: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 </w:t>
      </w: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ОДНОЗНАЧНЫЙ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 – раздельное написание частицы НЕ с именем прилагательным определяется наличием слова, усиливающего отрицание.</w:t>
      </w:r>
    </w:p>
    <w:p w:rsidR="000F1796" w:rsidRPr="000F1796" w:rsidRDefault="000F1796" w:rsidP="000F179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ВИНЕГРЕТ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в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корне слова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две непроверяемые безударные гласные.</w:t>
      </w:r>
    </w:p>
    <w:p w:rsidR="000F1796" w:rsidRPr="000F1796" w:rsidRDefault="000F1796" w:rsidP="000F179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БРУСЬЯ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буква Ь обозначает мягкость предшествующего согласного звука.</w:t>
      </w:r>
    </w:p>
    <w:p w:rsidR="000F1796" w:rsidRPr="000F1796" w:rsidRDefault="000F1796" w:rsidP="000F179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С ВРАЧОМ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в суффиксе имён существительных после шипящих под ударением пишется буква О.</w:t>
      </w:r>
    </w:p>
    <w:p w:rsidR="000F1796" w:rsidRPr="000F1796" w:rsidRDefault="000F1796" w:rsidP="000F179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ЗАГОРЕТЬ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написание безударной чередующейся гласной в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корне слова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определяется его лексическим значением.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23.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С ПЛАЩОМ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в окончании имени существительного после шипящего  под ударением пишется буква О.</w:t>
      </w:r>
    </w:p>
    <w:p w:rsidR="000F1796" w:rsidRPr="000F1796" w:rsidRDefault="000F1796" w:rsidP="000F179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sz w:val="20"/>
          <w:szCs w:val="20"/>
        </w:rPr>
        <w:lastRenderedPageBreak/>
        <w:t>(ещё) </w:t>
      </w: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 </w:t>
      </w: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РЕШЁННЫЙ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 – частица НЕ с кратким причастием пишется раздельно.</w:t>
      </w:r>
    </w:p>
    <w:p w:rsidR="000F1796" w:rsidRPr="000F1796" w:rsidRDefault="000F1796" w:rsidP="000F179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sz w:val="20"/>
          <w:szCs w:val="20"/>
        </w:rPr>
        <w:t>(говорит) </w:t>
      </w: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ИСКРЕННЕ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полном страдательном причастии прошедшего времени совершенного вида пишется НН.</w:t>
      </w:r>
    </w:p>
    <w:p w:rsidR="000F1796" w:rsidRPr="000F1796" w:rsidRDefault="000F1796" w:rsidP="000F179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ВЕТЕРАН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две безударные гласные корня непроверяемые.</w:t>
      </w:r>
    </w:p>
    <w:p w:rsidR="000F1796" w:rsidRPr="000F1796" w:rsidRDefault="000F1796" w:rsidP="000F179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РАССЧИТАТЬ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написание безударной чередующейся гласной в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корне слова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определяется его лексическим значением.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24.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ДОВЕРЧИВЫЙ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правописание гласной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в суффиксе причастия настоящего времени определяется принадлежностью ко II спряжению глагола.</w:t>
      </w:r>
    </w:p>
    <w:p w:rsidR="000F1796" w:rsidRPr="000F1796" w:rsidRDefault="000F1796" w:rsidP="000F179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РАСТУЩИЙ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в корне слова с чередующейся гласной перед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-С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Т- пишется буква А.</w:t>
      </w:r>
    </w:p>
    <w:p w:rsidR="000F1796" w:rsidRPr="000F1796" w:rsidRDefault="000F1796" w:rsidP="000F179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ВЫТРИТЕ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(стол) – в форме будущего времени 2-го лица множественного числа глагола II спряжения пишется окончание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-И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ТЕ.</w:t>
      </w:r>
    </w:p>
    <w:p w:rsidR="000F1796" w:rsidRPr="000F1796" w:rsidRDefault="000F1796" w:rsidP="000F179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БЕЗЫНИЦИАТИВНЫЙ</w:t>
      </w:r>
      <w:proofErr w:type="gramEnd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после русскоязычной приставки, оканчивающейся на согласную, пишется буква Ы.</w:t>
      </w:r>
    </w:p>
    <w:p w:rsidR="000F1796" w:rsidRPr="000F1796" w:rsidRDefault="000F1796" w:rsidP="000F179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sz w:val="20"/>
          <w:szCs w:val="20"/>
        </w:rPr>
        <w:t>(на) </w:t>
      </w: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БОЧОК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окончании имён существительных после шипящих под ударением пишется буква О.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25.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ПРИШКОЛЬНЫЙ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 – написание приставки определяется её значением – расположение вблизи.</w:t>
      </w:r>
    </w:p>
    <w:p w:rsidR="000F1796" w:rsidRPr="000F1796" w:rsidRDefault="000F1796" w:rsidP="000F179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ЗАМЕЧЕНА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(посетителями) – в краткой форме страдательного причастия прошедшего времени пишется одна буква Н.</w:t>
      </w:r>
    </w:p>
    <w:p w:rsidR="000F1796" w:rsidRPr="000F1796" w:rsidRDefault="000F1796" w:rsidP="000F179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НИКАКОЙ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приставке отрицательного местоимения под ударением пишется буква И.</w:t>
      </w:r>
      <w:proofErr w:type="gramEnd"/>
    </w:p>
    <w:p w:rsidR="000F1796" w:rsidRPr="000F1796" w:rsidRDefault="000F1796" w:rsidP="000F179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ЕШЬТЕ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форме повелительного наклонения глагола буква Ь пишется для обозначения мягкости предшествующего согласного.</w:t>
      </w:r>
    </w:p>
    <w:p w:rsidR="000F1796" w:rsidRPr="000F1796" w:rsidRDefault="000F1796" w:rsidP="000F179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ЗАГОРЕЛЫЙ</w:t>
      </w:r>
      <w:proofErr w:type="gramEnd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безударную гласную в корне слова можно проверить словом горы.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26.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ИЩУЩИЙ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написание гласной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в суффиксе действительного причастия настоящего времени определяется принадлежностью ко II спряжению глагола.</w:t>
      </w:r>
    </w:p>
    <w:p w:rsidR="000F1796" w:rsidRPr="000F1796" w:rsidRDefault="000F1796" w:rsidP="000F179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НЕ ПОНИМАЯ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частица НЕ с кратким причастием пишется раздельно.</w:t>
      </w:r>
    </w:p>
    <w:p w:rsidR="000F1796" w:rsidRPr="000F1796" w:rsidRDefault="000F1796" w:rsidP="000F179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МОРОЗОУСТОЙЧИВЫЙ</w:t>
      </w:r>
      <w:proofErr w:type="gramEnd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сложное имя прилагательное, образованное на основе подчинительного словосочетания, пишется слитно.</w:t>
      </w:r>
    </w:p>
    <w:p w:rsidR="000F1796" w:rsidRPr="000F1796" w:rsidRDefault="000F1796" w:rsidP="000F179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СЕМЬДЕСЯТ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середине числительных от 50 до 80 пишется буква Ь.</w:t>
      </w:r>
    </w:p>
    <w:p w:rsidR="000F1796" w:rsidRPr="000F1796" w:rsidRDefault="000F1796" w:rsidP="000F179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КРЕПКО-НАКРЕПКО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дефисное написание сложного прилагательного определяется его образованием путём сложения одной и той же основы.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27.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sz w:val="20"/>
          <w:szCs w:val="20"/>
        </w:rPr>
        <w:t>(ветер) </w:t>
      </w: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ГОРЯЧ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в кратких именах прилагательных после шипящих на конце слова буква Ь не пишется.</w:t>
      </w:r>
    </w:p>
    <w:p w:rsidR="000F1796" w:rsidRPr="000F1796" w:rsidRDefault="000F1796" w:rsidP="000F179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НЕКОГО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(винить) – в отрицательных местоимениях под ударением пишется приставка НЕ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-.</w:t>
      </w:r>
      <w:proofErr w:type="gramEnd"/>
    </w:p>
    <w:p w:rsidR="000F1796" w:rsidRPr="000F1796" w:rsidRDefault="000F1796" w:rsidP="000F179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ВЛАДЕЮЩИЙ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в действительном причастии настоящего времени, образованном от основы глагола II спряжения, пишется суффикс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-Ю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Щ-.</w:t>
      </w:r>
    </w:p>
    <w:p w:rsidR="000F1796" w:rsidRPr="000F1796" w:rsidRDefault="000F1796" w:rsidP="000F179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БЕЗМОЛВСТВОВАТЬ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написание непроизносимой согласной в корне проверяется подбором однокоренного слова молва, в котором согласный звучит отчётливо.</w:t>
      </w:r>
    </w:p>
    <w:p w:rsidR="000F1796" w:rsidRPr="000F1796" w:rsidRDefault="000F1796" w:rsidP="000F179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 ГЕРБАРИИ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 – в имени существительном 1-го склонения в форме родительного падежа единственного числа пишется окончание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-И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28.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О ТЮЛЕНЕ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в окончании формы предложного падежа имени существительного 2-го склонения пишется буква Е.</w:t>
      </w:r>
    </w:p>
    <w:p w:rsidR="000F1796" w:rsidRPr="000F1796" w:rsidRDefault="000F1796" w:rsidP="000F179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ПРИЛЕТЕТЬ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написание приставки определяется её значением – неполнота действия.</w:t>
      </w:r>
    </w:p>
    <w:p w:rsidR="000F1796" w:rsidRPr="000F1796" w:rsidRDefault="000F1796" w:rsidP="000F179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ВЫБЕРИТЕ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(подарок) – в форме будущего времени 2-го лица множественного числа глагола I спряжения пишется окончание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-И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ТЕ.</w:t>
      </w:r>
    </w:p>
    <w:p w:rsidR="000F1796" w:rsidRPr="000F1796" w:rsidRDefault="000F1796" w:rsidP="000F179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sz w:val="20"/>
          <w:szCs w:val="20"/>
        </w:rPr>
        <w:t>(ещё) </w:t>
      </w: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 </w:t>
      </w: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ПРОСНУВШИЙСЯ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 – полное причастие с зависимым словом пишется с частицей НЕ раздельно.</w:t>
      </w:r>
    </w:p>
    <w:p w:rsidR="000F1796" w:rsidRPr="000F1796" w:rsidRDefault="000F1796" w:rsidP="000F1796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ПЛАМЕНИ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окончании разносклоняемого имени существительного в предложном падеже пишется буква И.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29.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ЗЕЛЕНОВАТО-ГОЛУБОЙ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сложное имя прилагательное пишется через дефис, потому что образовано на основе подчинительного словосочетания.</w:t>
      </w:r>
      <w:proofErr w:type="gramEnd"/>
    </w:p>
    <w:p w:rsidR="000F1796" w:rsidRPr="000F1796" w:rsidRDefault="000F1796" w:rsidP="000F179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ЗАМИРАТЬ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(от восторга) – написание безударной чередующейся гласной в корне зависит от лексического значения слова.</w:t>
      </w:r>
    </w:p>
    <w:p w:rsidR="000F1796" w:rsidRPr="000F1796" w:rsidRDefault="000F1796" w:rsidP="000F179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ПРИОТКРЫТЬ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(окно) – написание первой приставки определяется её значением – неполнота действия.</w:t>
      </w:r>
    </w:p>
    <w:p w:rsidR="000F1796" w:rsidRPr="000F1796" w:rsidRDefault="000F1796" w:rsidP="000F179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ВОЗМУЩЁННО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(сказать) – в наречии на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-о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пишется столько букв Н, сколько и в слове, от которого оно образовано.</w:t>
      </w:r>
    </w:p>
    <w:p w:rsidR="000F1796" w:rsidRPr="000F1796" w:rsidRDefault="000F1796" w:rsidP="000F179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РВАНАЯ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(кофта) – в суффиксе имени прилагательного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-А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>Н- пишется одна буква Н.</w:t>
      </w:r>
    </w:p>
    <w:p w:rsidR="000F1796" w:rsidRPr="000F1796" w:rsidRDefault="000F1796" w:rsidP="000F17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30.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Укажите варианты ответов, в которых дано верное объяснение написания выделенного слова. Запишите номера этих Ответов.</w:t>
      </w:r>
    </w:p>
    <w:p w:rsidR="000F1796" w:rsidRPr="000F1796" w:rsidRDefault="000F1796" w:rsidP="000F179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С МЯЧОМ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в окончаниях имён существительных после шипящих под ударением пишется буква О.</w:t>
      </w:r>
    </w:p>
    <w:p w:rsidR="000F1796" w:rsidRPr="000F1796" w:rsidRDefault="000F1796" w:rsidP="000F179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ТАЮЩИЙ</w:t>
      </w:r>
      <w:proofErr w:type="gramEnd"/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суффиксе действительного причастия настоящего времени, образованного от основы глагола II спряжения, пишется буква Ю.</w:t>
      </w:r>
    </w:p>
    <w:p w:rsidR="000F1796" w:rsidRPr="000F1796" w:rsidRDefault="000F1796" w:rsidP="000F179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УХАЖЁР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– в корне имени существительного после шипящих под ударением пишется буква Ё.</w:t>
      </w:r>
    </w:p>
    <w:p w:rsidR="000F1796" w:rsidRPr="000F1796" w:rsidRDefault="000F1796" w:rsidP="000F179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НЕ ИЗУЧИВ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> – частица НЕ с кратким причастием пишется раздельно.</w:t>
      </w:r>
    </w:p>
    <w:p w:rsidR="000F1796" w:rsidRPr="000F1796" w:rsidRDefault="000F1796" w:rsidP="000F179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F1796">
        <w:rPr>
          <w:rFonts w:ascii="Times New Roman" w:eastAsia="Times New Roman" w:hAnsi="Times New Roman" w:cs="Times New Roman"/>
          <w:b/>
          <w:bCs/>
          <w:sz w:val="20"/>
          <w:szCs w:val="20"/>
        </w:rPr>
        <w:t>ВПРАВО </w:t>
      </w:r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– написание суффикса </w:t>
      </w:r>
      <w:proofErr w:type="gramStart"/>
      <w:r w:rsidRPr="000F1796">
        <w:rPr>
          <w:rFonts w:ascii="Times New Roman" w:eastAsia="Times New Roman" w:hAnsi="Times New Roman" w:cs="Times New Roman"/>
          <w:sz w:val="20"/>
          <w:szCs w:val="20"/>
        </w:rPr>
        <w:t>-О</w:t>
      </w:r>
      <w:proofErr w:type="gramEnd"/>
      <w:r w:rsidRPr="000F1796">
        <w:rPr>
          <w:rFonts w:ascii="Times New Roman" w:eastAsia="Times New Roman" w:hAnsi="Times New Roman" w:cs="Times New Roman"/>
          <w:sz w:val="20"/>
          <w:szCs w:val="20"/>
        </w:rPr>
        <w:t xml:space="preserve"> в наречии определяется наличием приставки В-.</w:t>
      </w:r>
    </w:p>
    <w:p w:rsidR="004969EA" w:rsidRDefault="004969EA" w:rsidP="000F1796">
      <w:pPr>
        <w:ind w:firstLine="567"/>
      </w:pPr>
    </w:p>
    <w:p w:rsidR="00EC3435" w:rsidRPr="00A0444D" w:rsidRDefault="00EC3435" w:rsidP="00EC34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444D">
        <w:rPr>
          <w:rFonts w:ascii="Times New Roman" w:hAnsi="Times New Roman" w:cs="Times New Roman"/>
          <w:sz w:val="20"/>
          <w:szCs w:val="20"/>
        </w:rPr>
        <w:lastRenderedPageBreak/>
        <w:t>КЛЮЧИ</w:t>
      </w:r>
    </w:p>
    <w:p w:rsidR="00EC3435" w:rsidRPr="00A0444D" w:rsidRDefault="00EC3435" w:rsidP="00EC34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444D">
        <w:rPr>
          <w:rFonts w:ascii="Times New Roman" w:hAnsi="Times New Roman" w:cs="Times New Roman"/>
          <w:sz w:val="20"/>
          <w:szCs w:val="20"/>
        </w:rPr>
        <w:t xml:space="preserve">Задания </w:t>
      </w:r>
      <w:r>
        <w:rPr>
          <w:rFonts w:ascii="Times New Roman" w:hAnsi="Times New Roman" w:cs="Times New Roman"/>
          <w:sz w:val="20"/>
          <w:szCs w:val="20"/>
        </w:rPr>
        <w:t>6</w:t>
      </w:r>
    </w:p>
    <w:tbl>
      <w:tblPr>
        <w:tblStyle w:val="a7"/>
        <w:tblW w:w="0" w:type="auto"/>
        <w:tblLook w:val="04A0"/>
      </w:tblPr>
      <w:tblGrid>
        <w:gridCol w:w="3190"/>
        <w:gridCol w:w="3190"/>
      </w:tblGrid>
      <w:tr w:rsidR="00EC3435" w:rsidRPr="00846CD0" w:rsidTr="00F968E5">
        <w:tc>
          <w:tcPr>
            <w:tcW w:w="3190" w:type="dxa"/>
          </w:tcPr>
          <w:p w:rsidR="00EC3435" w:rsidRPr="00846CD0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 xml:space="preserve">ВАРИАНТ </w:t>
            </w:r>
          </w:p>
        </w:tc>
        <w:tc>
          <w:tcPr>
            <w:tcW w:w="3190" w:type="dxa"/>
          </w:tcPr>
          <w:p w:rsidR="00EC3435" w:rsidRPr="00846CD0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CD0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90" w:type="dxa"/>
          </w:tcPr>
          <w:p w:rsidR="00EC3435" w:rsidRPr="00FE3C62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C3435" w:rsidRPr="00846CD0" w:rsidTr="00F968E5">
        <w:tc>
          <w:tcPr>
            <w:tcW w:w="3190" w:type="dxa"/>
          </w:tcPr>
          <w:p w:rsidR="00EC3435" w:rsidRPr="00846CD0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C3435" w:rsidRPr="00846CD0" w:rsidRDefault="00EC3435" w:rsidP="00F96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435" w:rsidRDefault="00EC3435" w:rsidP="00EC3435"/>
    <w:p w:rsidR="00EC3435" w:rsidRPr="000F1796" w:rsidRDefault="00EC3435" w:rsidP="000F1796">
      <w:pPr>
        <w:ind w:firstLine="567"/>
      </w:pPr>
    </w:p>
    <w:sectPr w:rsidR="00EC3435" w:rsidRPr="000F1796" w:rsidSect="000F1796">
      <w:pgSz w:w="16838" w:h="11906" w:orient="landscape"/>
      <w:pgMar w:top="851" w:right="426" w:bottom="56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40"/>
    <w:multiLevelType w:val="multilevel"/>
    <w:tmpl w:val="591A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E638A"/>
    <w:multiLevelType w:val="multilevel"/>
    <w:tmpl w:val="EABA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86679"/>
    <w:multiLevelType w:val="multilevel"/>
    <w:tmpl w:val="DC32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E068A"/>
    <w:multiLevelType w:val="multilevel"/>
    <w:tmpl w:val="3CAE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C50B0"/>
    <w:multiLevelType w:val="multilevel"/>
    <w:tmpl w:val="7230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E5427"/>
    <w:multiLevelType w:val="multilevel"/>
    <w:tmpl w:val="5ACA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00DB3"/>
    <w:multiLevelType w:val="multilevel"/>
    <w:tmpl w:val="68DC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47C30"/>
    <w:multiLevelType w:val="multilevel"/>
    <w:tmpl w:val="3C34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96C92"/>
    <w:multiLevelType w:val="multilevel"/>
    <w:tmpl w:val="BA8A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D2764"/>
    <w:multiLevelType w:val="multilevel"/>
    <w:tmpl w:val="A44E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B2735"/>
    <w:multiLevelType w:val="multilevel"/>
    <w:tmpl w:val="C602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D5452"/>
    <w:multiLevelType w:val="multilevel"/>
    <w:tmpl w:val="1C2E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50F9A"/>
    <w:multiLevelType w:val="multilevel"/>
    <w:tmpl w:val="641C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815DC"/>
    <w:multiLevelType w:val="multilevel"/>
    <w:tmpl w:val="94F8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E78D9"/>
    <w:multiLevelType w:val="multilevel"/>
    <w:tmpl w:val="CEF2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5082A"/>
    <w:multiLevelType w:val="multilevel"/>
    <w:tmpl w:val="D5DA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BB353D"/>
    <w:multiLevelType w:val="multilevel"/>
    <w:tmpl w:val="4586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D678D"/>
    <w:multiLevelType w:val="multilevel"/>
    <w:tmpl w:val="8DA8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32593"/>
    <w:multiLevelType w:val="multilevel"/>
    <w:tmpl w:val="49DA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CA5F5E"/>
    <w:multiLevelType w:val="multilevel"/>
    <w:tmpl w:val="C482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E5E2E"/>
    <w:multiLevelType w:val="multilevel"/>
    <w:tmpl w:val="C0D2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61BCE"/>
    <w:multiLevelType w:val="multilevel"/>
    <w:tmpl w:val="DC5E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941D1"/>
    <w:multiLevelType w:val="multilevel"/>
    <w:tmpl w:val="452A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31405E"/>
    <w:multiLevelType w:val="multilevel"/>
    <w:tmpl w:val="3772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75CC5"/>
    <w:multiLevelType w:val="multilevel"/>
    <w:tmpl w:val="5892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D00D6"/>
    <w:multiLevelType w:val="multilevel"/>
    <w:tmpl w:val="83AC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39264A"/>
    <w:multiLevelType w:val="multilevel"/>
    <w:tmpl w:val="6086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4219B3"/>
    <w:multiLevelType w:val="multilevel"/>
    <w:tmpl w:val="2C7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5E4015"/>
    <w:multiLevelType w:val="multilevel"/>
    <w:tmpl w:val="3310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7D2023"/>
    <w:multiLevelType w:val="multilevel"/>
    <w:tmpl w:val="0FBA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820C66"/>
    <w:multiLevelType w:val="multilevel"/>
    <w:tmpl w:val="C0A2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7"/>
  </w:num>
  <w:num w:numId="4">
    <w:abstractNumId w:val="23"/>
  </w:num>
  <w:num w:numId="5">
    <w:abstractNumId w:val="8"/>
  </w:num>
  <w:num w:numId="6">
    <w:abstractNumId w:val="17"/>
  </w:num>
  <w:num w:numId="7">
    <w:abstractNumId w:val="5"/>
  </w:num>
  <w:num w:numId="8">
    <w:abstractNumId w:val="10"/>
  </w:num>
  <w:num w:numId="9">
    <w:abstractNumId w:val="16"/>
  </w:num>
  <w:num w:numId="10">
    <w:abstractNumId w:val="12"/>
  </w:num>
  <w:num w:numId="11">
    <w:abstractNumId w:val="20"/>
  </w:num>
  <w:num w:numId="12">
    <w:abstractNumId w:val="6"/>
  </w:num>
  <w:num w:numId="13">
    <w:abstractNumId w:val="21"/>
  </w:num>
  <w:num w:numId="14">
    <w:abstractNumId w:val="26"/>
  </w:num>
  <w:num w:numId="15">
    <w:abstractNumId w:val="15"/>
  </w:num>
  <w:num w:numId="16">
    <w:abstractNumId w:val="4"/>
  </w:num>
  <w:num w:numId="17">
    <w:abstractNumId w:val="7"/>
  </w:num>
  <w:num w:numId="18">
    <w:abstractNumId w:val="1"/>
  </w:num>
  <w:num w:numId="19">
    <w:abstractNumId w:val="25"/>
  </w:num>
  <w:num w:numId="20">
    <w:abstractNumId w:val="2"/>
  </w:num>
  <w:num w:numId="21">
    <w:abstractNumId w:val="9"/>
  </w:num>
  <w:num w:numId="22">
    <w:abstractNumId w:val="24"/>
  </w:num>
  <w:num w:numId="23">
    <w:abstractNumId w:val="11"/>
  </w:num>
  <w:num w:numId="24">
    <w:abstractNumId w:val="28"/>
  </w:num>
  <w:num w:numId="25">
    <w:abstractNumId w:val="30"/>
  </w:num>
  <w:num w:numId="26">
    <w:abstractNumId w:val="19"/>
  </w:num>
  <w:num w:numId="27">
    <w:abstractNumId w:val="13"/>
  </w:num>
  <w:num w:numId="28">
    <w:abstractNumId w:val="22"/>
  </w:num>
  <w:num w:numId="29">
    <w:abstractNumId w:val="29"/>
  </w:num>
  <w:num w:numId="30">
    <w:abstractNumId w:val="1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1796"/>
    <w:rsid w:val="000F1796"/>
    <w:rsid w:val="003E6F6B"/>
    <w:rsid w:val="004969EA"/>
    <w:rsid w:val="00EC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6B"/>
  </w:style>
  <w:style w:type="paragraph" w:styleId="1">
    <w:name w:val="heading 1"/>
    <w:basedOn w:val="a"/>
    <w:link w:val="10"/>
    <w:uiPriority w:val="9"/>
    <w:qFormat/>
    <w:rsid w:val="000F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1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7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17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F17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1796"/>
    <w:rPr>
      <w:color w:val="800080"/>
      <w:u w:val="single"/>
    </w:rPr>
  </w:style>
  <w:style w:type="character" w:customStyle="1" w:styleId="sfb0a4f44">
    <w:name w:val="sfb0a4f44"/>
    <w:basedOn w:val="a0"/>
    <w:rsid w:val="000F1796"/>
  </w:style>
  <w:style w:type="character" w:customStyle="1" w:styleId="s31396fbf">
    <w:name w:val="s31396fbf"/>
    <w:basedOn w:val="a0"/>
    <w:rsid w:val="000F1796"/>
  </w:style>
  <w:style w:type="paragraph" w:styleId="a5">
    <w:name w:val="Balloon Text"/>
    <w:basedOn w:val="a"/>
    <w:link w:val="a6"/>
    <w:uiPriority w:val="99"/>
    <w:semiHidden/>
    <w:unhideWhenUsed/>
    <w:rsid w:val="000F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79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34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986">
              <w:marLeft w:val="0"/>
              <w:marRight w:val="0"/>
              <w:marTop w:val="200"/>
              <w:marBottom w:val="300"/>
              <w:divBdr>
                <w:top w:val="single" w:sz="4" w:space="1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1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4785">
                  <w:marLeft w:val="0"/>
                  <w:marRight w:val="0"/>
                  <w:marTop w:val="150"/>
                  <w:marBottom w:val="0"/>
                  <w:divBdr>
                    <w:top w:val="single" w:sz="4" w:space="8" w:color="A2A9B1"/>
                    <w:left w:val="single" w:sz="4" w:space="3" w:color="A2A9B1"/>
                    <w:bottom w:val="single" w:sz="4" w:space="5" w:color="A2A9B1"/>
                    <w:right w:val="single" w:sz="4" w:space="10" w:color="A2A9B1"/>
                  </w:divBdr>
                </w:div>
                <w:div w:id="4666330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430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10" w:color="BCE8F1"/>
                        <w:left w:val="none" w:sz="0" w:space="13" w:color="BCE8F1"/>
                        <w:bottom w:val="none" w:sz="0" w:space="10" w:color="BCE8F1"/>
                        <w:right w:val="none" w:sz="0" w:space="13" w:color="BCE8F1"/>
                      </w:divBdr>
                    </w:div>
                    <w:div w:id="2014644155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450325585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293247959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532693082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44587839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235555208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901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64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63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6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7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6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82281">
                                                                  <w:marLeft w:val="0"/>
                                                                  <w:marRight w:val="0"/>
                                                                  <w:marTop w:val="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34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34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20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22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054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227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14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0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064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86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94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460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552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996724">
                                                                                                      <w:marLeft w:val="0"/>
                                                                                                      <w:marRight w:val="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527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2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214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465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54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475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741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2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5718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94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317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974316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618726482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813569412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913346596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76698838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690250655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757677153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319963307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495225617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40732371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088623573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327633722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586643688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279288802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551162876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870923227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711221692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579749387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740102390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228885059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017921772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846090420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756289533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616211070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192568663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108701779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2081169574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21189940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537737888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794860063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604681585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255241774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220867659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553425061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366419123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218904368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367417328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799416929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759180984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440837133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263102846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662125746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47597487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644768954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855533475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260942653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421486340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096825209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885100039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412705964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981763350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798500061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47672469">
                      <w:marLeft w:val="0"/>
                      <w:marRight w:val="0"/>
                      <w:marTop w:val="20"/>
                      <w:marBottom w:val="0"/>
                      <w:divBdr>
                        <w:top w:val="single" w:sz="4" w:space="8" w:color="DDE4EA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  <w:div w:id="1966538853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8" w:color="auto"/>
                        <w:left w:val="single" w:sz="4" w:space="17" w:color="DDE4EA"/>
                        <w:bottom w:val="single" w:sz="4" w:space="8" w:color="DDE4EA"/>
                        <w:right w:val="single" w:sz="4" w:space="17" w:color="DDE4E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2862</Words>
  <Characters>16317</Characters>
  <Application>Microsoft Office Word</Application>
  <DocSecurity>0</DocSecurity>
  <Lines>135</Lines>
  <Paragraphs>38</Paragraphs>
  <ScaleCrop>false</ScaleCrop>
  <Company/>
  <LinksUpToDate>false</LinksUpToDate>
  <CharactersWithSpaces>19141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500</cp:lastModifiedBy>
  <cp:revision>3</cp:revision>
  <dcterms:created xsi:type="dcterms:W3CDTF">2024-03-17T06:11:00Z</dcterms:created>
  <dcterms:modified xsi:type="dcterms:W3CDTF">2024-03-17T06:19:00Z</dcterms:modified>
</cp:coreProperties>
</file>